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D9C0" w14:textId="77777777" w:rsidR="0085794D" w:rsidRDefault="0085794D" w:rsidP="006C073C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«ВАРСКОВСКАЯ СРЕДНЯЯ ШКОЛА»</w:t>
      </w:r>
    </w:p>
    <w:p w14:paraId="6B026AD9" w14:textId="77777777" w:rsidR="0085794D" w:rsidRDefault="0085794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– Рязанский муниципальный район </w:t>
      </w:r>
    </w:p>
    <w:p w14:paraId="56C9E757" w14:textId="77777777" w:rsidR="0085794D" w:rsidRDefault="0085794D">
      <w:pPr>
        <w:spacing w:after="0" w:line="100" w:lineRule="atLeast"/>
        <w:jc w:val="center"/>
        <w:rPr>
          <w:rFonts w:eastAsia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Рязанской области</w:t>
      </w:r>
    </w:p>
    <w:p w14:paraId="1ABCCCA6" w14:textId="77777777" w:rsidR="0085794D" w:rsidRDefault="0085794D">
      <w:pPr>
        <w:jc w:val="center"/>
        <w:rPr>
          <w:rFonts w:eastAsia="Calibri" w:cs="Times New Roman"/>
        </w:rPr>
      </w:pPr>
    </w:p>
    <w:p w14:paraId="5803C030" w14:textId="77777777" w:rsidR="0085794D" w:rsidRDefault="0085794D">
      <w:pPr>
        <w:rPr>
          <w:rFonts w:eastAsia="Calibri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3"/>
        <w:gridCol w:w="3558"/>
        <w:gridCol w:w="4034"/>
      </w:tblGrid>
      <w:tr w:rsidR="0085794D" w14:paraId="7CEFA840" w14:textId="77777777">
        <w:trPr>
          <w:trHeight w:val="1423"/>
        </w:trPr>
        <w:tc>
          <w:tcPr>
            <w:tcW w:w="2803" w:type="dxa"/>
            <w:shd w:val="clear" w:color="auto" w:fill="auto"/>
          </w:tcPr>
          <w:p w14:paraId="22F0E102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«Рассмотрено» </w:t>
            </w:r>
          </w:p>
          <w:p w14:paraId="0DF4CEF7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 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B486EB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</w:t>
            </w:r>
          </w:p>
          <w:p w14:paraId="3FA886CA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6C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943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F47CDAC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</w:tcPr>
          <w:p w14:paraId="40AA149A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14:paraId="57E53EF8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  <w:p w14:paraId="10ADA6EF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Агафонова О.С.___________ </w:t>
            </w:r>
          </w:p>
          <w:p w14:paraId="70E9D572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C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943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34" w:type="dxa"/>
            <w:shd w:val="clear" w:color="auto" w:fill="auto"/>
          </w:tcPr>
          <w:p w14:paraId="55AE6036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14:paraId="1DADE3BE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«Варсковская СШ»</w:t>
            </w:r>
          </w:p>
          <w:p w14:paraId="3306A79F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О.Г.________</w:t>
            </w:r>
          </w:p>
          <w:p w14:paraId="21595010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6C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5943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A612C5B" w14:textId="77777777" w:rsidR="0085794D" w:rsidRDefault="0085794D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168F92" w14:textId="77777777" w:rsidR="0085794D" w:rsidRDefault="0085794D">
      <w:pPr>
        <w:tabs>
          <w:tab w:val="left" w:pos="3120"/>
        </w:tabs>
        <w:rPr>
          <w:rFonts w:eastAsia="Calibri" w:cs="Times New Roman"/>
        </w:rPr>
      </w:pPr>
    </w:p>
    <w:p w14:paraId="298E924E" w14:textId="77777777" w:rsidR="0085794D" w:rsidRDefault="0085794D">
      <w:pPr>
        <w:tabs>
          <w:tab w:val="left" w:pos="3120"/>
        </w:tabs>
        <w:rPr>
          <w:rFonts w:eastAsia="Calibri" w:cs="Times New Roman"/>
          <w:sz w:val="28"/>
          <w:szCs w:val="28"/>
        </w:rPr>
      </w:pPr>
    </w:p>
    <w:p w14:paraId="5D8F9200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67E0F7C5" w14:textId="77777777" w:rsidR="0085794D" w:rsidRDefault="0085794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ПО ФИЗИКЕ</w:t>
      </w:r>
      <w:r>
        <w:rPr>
          <w:rFonts w:ascii="Times New Roman" w:eastAsia="Calibri" w:hAnsi="Times New Roman" w:cs="Times New Roman"/>
          <w:b/>
          <w:sz w:val="40"/>
          <w:szCs w:val="40"/>
        </w:rPr>
        <w:br/>
        <w:t>для   7   класса</w:t>
      </w:r>
    </w:p>
    <w:p w14:paraId="3C8E1E61" w14:textId="77777777" w:rsidR="0085794D" w:rsidRDefault="0085794D">
      <w:pPr>
        <w:rPr>
          <w:rFonts w:ascii="Times New Roman" w:eastAsia="Calibri" w:hAnsi="Times New Roman" w:cs="Times New Roman"/>
          <w:sz w:val="40"/>
          <w:szCs w:val="40"/>
        </w:rPr>
      </w:pPr>
    </w:p>
    <w:p w14:paraId="3330329A" w14:textId="77777777" w:rsidR="0085794D" w:rsidRDefault="0085794D">
      <w:pPr>
        <w:rPr>
          <w:rFonts w:ascii="Times New Roman" w:eastAsia="Calibri" w:hAnsi="Times New Roman" w:cs="Times New Roman"/>
          <w:sz w:val="28"/>
          <w:szCs w:val="28"/>
        </w:rPr>
      </w:pPr>
    </w:p>
    <w:p w14:paraId="5B11FCBC" w14:textId="77777777" w:rsidR="0085794D" w:rsidRDefault="0085794D">
      <w:pPr>
        <w:rPr>
          <w:rFonts w:ascii="Times New Roman" w:eastAsia="Calibri" w:hAnsi="Times New Roman" w:cs="Times New Roman"/>
          <w:sz w:val="28"/>
          <w:szCs w:val="28"/>
        </w:rPr>
      </w:pPr>
    </w:p>
    <w:p w14:paraId="5C199A60" w14:textId="77777777" w:rsidR="0085794D" w:rsidRDefault="0085794D">
      <w:pPr>
        <w:rPr>
          <w:rFonts w:ascii="Times New Roman" w:eastAsia="Calibri" w:hAnsi="Times New Roman" w:cs="Times New Roman"/>
          <w:sz w:val="28"/>
          <w:szCs w:val="28"/>
        </w:rPr>
      </w:pPr>
    </w:p>
    <w:p w14:paraId="5D444C29" w14:textId="77777777" w:rsidR="0085794D" w:rsidRDefault="0085794D">
      <w:pPr>
        <w:tabs>
          <w:tab w:val="left" w:pos="5190"/>
        </w:tabs>
        <w:jc w:val="center"/>
        <w:rPr>
          <w:rFonts w:eastAsia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Учитель: </w:t>
      </w:r>
      <w:r>
        <w:rPr>
          <w:rFonts w:ascii="Times New Roman" w:eastAsia="Calibri" w:hAnsi="Times New Roman" w:cs="Times New Roman"/>
          <w:b/>
          <w:sz w:val="36"/>
          <w:szCs w:val="36"/>
        </w:rPr>
        <w:t>Севостьянова Л.А.</w:t>
      </w:r>
    </w:p>
    <w:p w14:paraId="202AA154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1E7BE497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11FD3CDD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3B14B31E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24284EA8" w14:textId="77777777" w:rsidR="0085794D" w:rsidRDefault="0085794D">
      <w:pPr>
        <w:rPr>
          <w:rFonts w:eastAsia="Calibri" w:cs="Times New Roman"/>
          <w:sz w:val="28"/>
          <w:szCs w:val="28"/>
        </w:rPr>
      </w:pPr>
    </w:p>
    <w:p w14:paraId="395E44D2" w14:textId="77777777" w:rsidR="0085794D" w:rsidRPr="000318F1" w:rsidRDefault="00594372">
      <w:pPr>
        <w:tabs>
          <w:tab w:val="left" w:pos="367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8F1">
        <w:rPr>
          <w:rFonts w:ascii="Times New Roman" w:eastAsia="Calibri" w:hAnsi="Times New Roman" w:cs="Times New Roman"/>
          <w:sz w:val="28"/>
          <w:szCs w:val="28"/>
        </w:rPr>
        <w:t xml:space="preserve">2022-2023 </w:t>
      </w:r>
      <w:r w:rsidR="0085794D" w:rsidRPr="000318F1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14:paraId="7082F232" w14:textId="77777777" w:rsidR="0085794D" w:rsidRDefault="0085794D">
      <w:pPr>
        <w:tabs>
          <w:tab w:val="left" w:pos="3675"/>
        </w:tabs>
        <w:jc w:val="center"/>
        <w:rPr>
          <w:rFonts w:eastAsia="Calibri" w:cs="Times New Roman"/>
          <w:sz w:val="28"/>
          <w:szCs w:val="28"/>
        </w:rPr>
      </w:pPr>
    </w:p>
    <w:p w14:paraId="6A92540F" w14:textId="77777777" w:rsidR="0085794D" w:rsidRDefault="0085794D">
      <w:pPr>
        <w:tabs>
          <w:tab w:val="left" w:pos="3675"/>
        </w:tabs>
        <w:jc w:val="center"/>
        <w:rPr>
          <w:rFonts w:eastAsia="Calibri" w:cs="Times New Roman"/>
          <w:sz w:val="28"/>
          <w:szCs w:val="28"/>
        </w:rPr>
      </w:pPr>
    </w:p>
    <w:p w14:paraId="0AAFB2DF" w14:textId="77777777" w:rsidR="0085794D" w:rsidRDefault="0085794D">
      <w:pPr>
        <w:tabs>
          <w:tab w:val="left" w:pos="3675"/>
        </w:tabs>
        <w:jc w:val="center"/>
        <w:rPr>
          <w:rFonts w:eastAsia="Calibri" w:cs="Times New Roman"/>
          <w:sz w:val="28"/>
          <w:szCs w:val="28"/>
        </w:rPr>
      </w:pPr>
    </w:p>
    <w:p w14:paraId="116DCC50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</w:t>
      </w:r>
      <w:proofErr w:type="gramStart"/>
      <w:r w:rsidRPr="000318F1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 ЗАПИСКА</w:t>
      </w:r>
      <w:proofErr w:type="gramEnd"/>
      <w:r w:rsidRPr="000318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C43CE7D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по </w:t>
      </w:r>
      <w:r w:rsidR="006C073C" w:rsidRPr="000318F1">
        <w:rPr>
          <w:rFonts w:ascii="Times New Roman" w:hAnsi="Times New Roman" w:cs="Times New Roman"/>
          <w:color w:val="000000"/>
          <w:sz w:val="28"/>
          <w:szCs w:val="28"/>
        </w:rPr>
        <w:t>физике составлена в соответствии со следующими нормативными документами:</w:t>
      </w:r>
      <w:r w:rsidR="006C073C" w:rsidRPr="000318F1">
        <w:rPr>
          <w:rFonts w:ascii="Times New Roman" w:hAnsi="Times New Roman" w:cs="Times New Roman"/>
          <w:color w:val="000000"/>
          <w:sz w:val="28"/>
          <w:szCs w:val="28"/>
        </w:rPr>
        <w:br/>
        <w:t>1. Федерального закона от 29.12.2012г. № 273-ФЗ «Об образовании в РФ».</w:t>
      </w:r>
      <w:r w:rsidR="000E3BE2" w:rsidRPr="000318F1">
        <w:rPr>
          <w:rFonts w:ascii="Times New Roman" w:hAnsi="Times New Roman" w:cs="Times New Roman"/>
          <w:color w:val="000000"/>
          <w:sz w:val="28"/>
          <w:szCs w:val="28"/>
        </w:rPr>
        <w:br/>
        <w:t>2.Федерал</w:t>
      </w:r>
      <w:r w:rsidR="006C073C" w:rsidRPr="000318F1">
        <w:rPr>
          <w:rFonts w:ascii="Times New Roman" w:hAnsi="Times New Roman" w:cs="Times New Roman"/>
          <w:color w:val="000000"/>
          <w:sz w:val="28"/>
          <w:szCs w:val="28"/>
        </w:rPr>
        <w:t>ьного государственного образовательного стандарта начального, основного и среднего о</w:t>
      </w:r>
      <w:r w:rsidR="000E3BE2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бщего образования, утверждённого </w:t>
      </w:r>
      <w:r w:rsidR="006C073C" w:rsidRPr="000318F1">
        <w:rPr>
          <w:rFonts w:ascii="Times New Roman" w:hAnsi="Times New Roman" w:cs="Times New Roman"/>
          <w:color w:val="000000"/>
          <w:sz w:val="28"/>
          <w:szCs w:val="28"/>
        </w:rPr>
        <w:t>приказом М</w:t>
      </w:r>
      <w:r w:rsidR="000E3BE2" w:rsidRPr="000318F1">
        <w:rPr>
          <w:rFonts w:ascii="Times New Roman" w:hAnsi="Times New Roman" w:cs="Times New Roman"/>
          <w:color w:val="000000"/>
          <w:sz w:val="28"/>
          <w:szCs w:val="28"/>
        </w:rPr>
        <w:t>инистерства образования и науки РФ от 17.12.2010г. №1897 с изменениями (приказ Министерства образования и науки РФ от 29.12.2014г. № 1644).</w:t>
      </w:r>
      <w:r w:rsidR="000E3BE2" w:rsidRPr="000318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ФГОС среднего общего образования, утверждённого приказом Министерства образования и науки РФ от 17.05.2012г. № 413 с изменениями (приказ Министерства </w:t>
      </w:r>
      <w:r w:rsidR="00B30570" w:rsidRPr="000318F1"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РФ от 29.12.2014г. №1644).</w:t>
      </w:r>
      <w:r w:rsidR="00B30570" w:rsidRPr="000318F1">
        <w:rPr>
          <w:rFonts w:ascii="Times New Roman" w:hAnsi="Times New Roman" w:cs="Times New Roman"/>
          <w:color w:val="000000"/>
          <w:sz w:val="28"/>
          <w:szCs w:val="28"/>
        </w:rPr>
        <w:br/>
        <w:t>4. Приказа Министерства просвещения России от 20.05.2020 №254 «О федеральном перечне учебников , рекомендуемых к использованию при реализации имеющих государственную аккредитацию образовательных программ начального, основного и среднего общего образования».</w:t>
      </w:r>
      <w:r w:rsidR="00B30570" w:rsidRPr="000318F1">
        <w:rPr>
          <w:rFonts w:ascii="Times New Roman" w:hAnsi="Times New Roman" w:cs="Times New Roman"/>
          <w:color w:val="000000"/>
          <w:sz w:val="28"/>
          <w:szCs w:val="28"/>
        </w:rPr>
        <w:br/>
        <w:t>5. Приказа Министерства просвещения России от 23.12.2020г. № 766 «О внесении изменений</w:t>
      </w:r>
      <w:r w:rsidR="005A54AE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федеральный перечень учебников , рекомендованных к использованию при реализации имеющих государственную аккредитацию образовательных программ начального, основного и среднего общего образования, утверждённый приказом Министерства просвещения РФ от 20 мая 2020г. № 254»).</w:t>
      </w:r>
      <w:r w:rsidR="005A54AE" w:rsidRPr="000318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Методических рекомендаций по формированию учебных планов образовательных организаций Рязанской области , реализующих программы начального, основного и среднего </w:t>
      </w:r>
      <w:r w:rsidR="00850947" w:rsidRPr="000318F1">
        <w:rPr>
          <w:rFonts w:ascii="Times New Roman" w:hAnsi="Times New Roman" w:cs="Times New Roman"/>
          <w:color w:val="000000"/>
          <w:sz w:val="28"/>
          <w:szCs w:val="28"/>
        </w:rPr>
        <w:t>общего образования на 2022-2023</w:t>
      </w:r>
      <w:r w:rsidR="009E6DA7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  <w:r w:rsidR="009E6DA7" w:rsidRPr="000318F1">
        <w:rPr>
          <w:rFonts w:ascii="Times New Roman" w:hAnsi="Times New Roman" w:cs="Times New Roman"/>
          <w:color w:val="000000"/>
          <w:sz w:val="28"/>
          <w:szCs w:val="28"/>
        </w:rPr>
        <w:br/>
        <w:t>7. Постановление Главного государственного сан</w:t>
      </w:r>
      <w:r w:rsidR="00850947" w:rsidRPr="000318F1">
        <w:rPr>
          <w:rFonts w:ascii="Times New Roman" w:hAnsi="Times New Roman" w:cs="Times New Roman"/>
          <w:color w:val="000000"/>
          <w:sz w:val="28"/>
          <w:szCs w:val="28"/>
        </w:rPr>
        <w:t>итарного врача РФ от 28 сентября 2020 года № 28</w:t>
      </w:r>
      <w:r w:rsidR="00304030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Сан </w:t>
      </w:r>
      <w:proofErr w:type="spellStart"/>
      <w:r w:rsidR="00304030" w:rsidRPr="000318F1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304030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2.4. 3648-20</w:t>
      </w:r>
      <w:r w:rsidR="009E6DA7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к условиям и организации </w:t>
      </w:r>
      <w:r w:rsidR="00304030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и </w:t>
      </w:r>
      <w:r w:rsidR="009E6DA7" w:rsidRPr="000318F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304030" w:rsidRPr="000318F1">
        <w:rPr>
          <w:rFonts w:ascii="Times New Roman" w:hAnsi="Times New Roman" w:cs="Times New Roman"/>
          <w:color w:val="000000"/>
          <w:sz w:val="28"/>
          <w:szCs w:val="28"/>
        </w:rPr>
        <w:t>, отдыха и оздоровления детей и молодёжи».</w:t>
      </w:r>
      <w:r w:rsidR="009E6DA7" w:rsidRPr="000318F1">
        <w:rPr>
          <w:rFonts w:ascii="Times New Roman" w:hAnsi="Times New Roman" w:cs="Times New Roman"/>
          <w:color w:val="000000"/>
          <w:sz w:val="28"/>
          <w:szCs w:val="28"/>
        </w:rPr>
        <w:br/>
        <w:t>8. Постановление Главного государ</w:t>
      </w:r>
      <w:r w:rsidR="00B47A85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санитарного врача РФ от 30.06.2020г. № 16 «Об утверждении Сан </w:t>
      </w:r>
      <w:proofErr w:type="spellStart"/>
      <w:r w:rsidR="00B47A85" w:rsidRPr="000318F1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B47A85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3.1/2.4. 3598-20 «Санитарно-эпидемиологические требования к устройству, содержании и организации работы образовательных организаций  и других объектов социальной инфраструктуры для детей и молодёжи в условиях распространения новой коронавирусной инфекции(СОVID-19).</w:t>
      </w:r>
      <w:r w:rsidR="00B47A85" w:rsidRPr="000318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r w:rsidR="00DB0EC6" w:rsidRPr="000318F1">
        <w:rPr>
          <w:rFonts w:ascii="Times New Roman" w:hAnsi="Times New Roman" w:cs="Times New Roman"/>
          <w:color w:val="000000"/>
          <w:sz w:val="28"/>
          <w:szCs w:val="28"/>
        </w:rPr>
        <w:t>Примерной основной общеобразовательной программой организации, осуществляющей образовательную деятельность.</w:t>
      </w:r>
      <w:r w:rsidR="00DB0EC6" w:rsidRPr="000318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0EC6" w:rsidRPr="0003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10.Локальных актов организации, осуществляющей образовательную деятельность:</w:t>
      </w:r>
    </w:p>
    <w:p w14:paraId="10555872" w14:textId="77777777" w:rsidR="00DB0EC6" w:rsidRPr="000318F1" w:rsidRDefault="00DB0EC6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Устава МБОУ «Варсковская СШ»,</w:t>
      </w:r>
    </w:p>
    <w:p w14:paraId="352EC862" w14:textId="77777777" w:rsidR="00DB0EC6" w:rsidRPr="000318F1" w:rsidRDefault="00594372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Учебного плана на 2022-2023</w:t>
      </w:r>
      <w:r w:rsidR="00DB0EC6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14:paraId="5ECA2F91" w14:textId="77777777" w:rsidR="005A54AE" w:rsidRPr="000318F1" w:rsidRDefault="005A54AE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FB0F6" w14:textId="77777777" w:rsidR="005A54AE" w:rsidRPr="000318F1" w:rsidRDefault="005A54AE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47454" w14:textId="77777777" w:rsidR="005A54AE" w:rsidRPr="000318F1" w:rsidRDefault="005A54AE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FA5BD" w14:textId="77777777" w:rsidR="00B30570" w:rsidRPr="000318F1" w:rsidRDefault="00B30570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61ABA" w14:textId="77777777" w:rsidR="006C073C" w:rsidRPr="000318F1" w:rsidRDefault="006C073C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2DF5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Данная программа является рабочей программой по предмету «Физика» в 7 классе базового уровня.</w:t>
      </w:r>
    </w:p>
    <w:p w14:paraId="6C6BE86B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Общая характеристика предмета.</w:t>
      </w:r>
    </w:p>
    <w:p w14:paraId="02C0379A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Школьный курс физики – </w:t>
      </w: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системообразующий  для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естественнонаучных учебных предметов, поскольку физические законы лежат в основе содержания курсов химии, биологии, географии и астрономии.  </w:t>
      </w:r>
    </w:p>
    <w:p w14:paraId="2321C39F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Физика – наука, изучающая наиболее общие закономерности явлений природы, свойства и строение материи, законы её движения. Основные </w:t>
      </w: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понятия  физики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во всех естественных науках.</w:t>
      </w:r>
    </w:p>
    <w:p w14:paraId="615A78D6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Физика изучает количественные закономерности природных явлений и относится к точным наукам, но и гуманитарный потенциал физики в формировании общей картины мира и влиянии на качество жизни человечества очень высок.</w:t>
      </w:r>
    </w:p>
    <w:p w14:paraId="66DAA4EC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Физика - экспериментальная наука, изучающая природные явления опытным путем. Физические законы лежат в основе химических, биологических, астрономических явлений. Поэтому физику можно считать основой всех естественных наук.</w:t>
      </w:r>
    </w:p>
    <w:p w14:paraId="6CF5E340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В современном мире роль физики непрерывно возрастает, так как она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также основано на применении законов физики.</w:t>
      </w:r>
    </w:p>
    <w:p w14:paraId="301BEF35" w14:textId="77777777" w:rsidR="0085794D" w:rsidRPr="000318F1" w:rsidRDefault="0085794D">
      <w:pPr>
        <w:shd w:val="clear" w:color="auto" w:fill="FFFFFF"/>
        <w:ind w:lef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Цели изучения физики:</w:t>
      </w:r>
    </w:p>
    <w:p w14:paraId="3AB49FE4" w14:textId="77777777" w:rsidR="0085794D" w:rsidRPr="000318F1" w:rsidRDefault="0085794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14:paraId="3E66CD4A" w14:textId="77777777" w:rsidR="0085794D" w:rsidRPr="000318F1" w:rsidRDefault="0085794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понимание учащимися смысла основных научных понятий и законов физики, взаимосвязи между ними;</w:t>
      </w:r>
    </w:p>
    <w:p w14:paraId="08DE5319" w14:textId="77777777" w:rsidR="0085794D" w:rsidRPr="000318F1" w:rsidRDefault="0085794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представлений о физической картине мира.</w:t>
      </w:r>
    </w:p>
    <w:p w14:paraId="542696EF" w14:textId="77777777" w:rsidR="0085794D" w:rsidRPr="000318F1" w:rsidRDefault="0085794D">
      <w:pPr>
        <w:pStyle w:val="ListParagraph"/>
        <w:shd w:val="clear" w:color="auto" w:fill="FFFFFF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Достижение этих целей обеспечивается решением следующих задач:</w:t>
      </w:r>
    </w:p>
    <w:p w14:paraId="67793925" w14:textId="77777777" w:rsidR="0085794D" w:rsidRPr="000318F1" w:rsidRDefault="0085794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знакомство учащихся с методом научного познания и методами исследования явлений природы;</w:t>
      </w:r>
    </w:p>
    <w:p w14:paraId="309236FB" w14:textId="77777777" w:rsidR="0085794D" w:rsidRPr="000318F1" w:rsidRDefault="0085794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о механических, тепловых, электромагнитных и квантовых, физических величинах, характеризующих эти явления;</w:t>
      </w:r>
    </w:p>
    <w:p w14:paraId="7453FC4B" w14:textId="77777777" w:rsidR="0085794D" w:rsidRPr="000318F1" w:rsidRDefault="0085794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умений наблюдать природные явления и выполнять опыты и лабораторные работы с использованием измерительных приборов;</w:t>
      </w:r>
    </w:p>
    <w:p w14:paraId="5502C387" w14:textId="77777777" w:rsidR="0085794D" w:rsidRPr="000318F1" w:rsidRDefault="0085794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овладение учащимися такими понятиями как природное явление, проблема, гипотеза, теоретический вывод, результат экспериментальной проверки;</w:t>
      </w:r>
    </w:p>
    <w:p w14:paraId="6613FCAA" w14:textId="77777777" w:rsidR="0085794D" w:rsidRPr="000318F1" w:rsidRDefault="0085794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различных потребностей человека.</w:t>
      </w:r>
    </w:p>
    <w:p w14:paraId="27D0F1CE" w14:textId="77777777" w:rsidR="0085794D" w:rsidRPr="000318F1" w:rsidRDefault="0085794D">
      <w:pPr>
        <w:pStyle w:val="ListParagraph"/>
        <w:shd w:val="clear" w:color="auto" w:fill="FFFFFF"/>
        <w:ind w:left="2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942D5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Содержание курса физики в 7-ом классе.</w:t>
      </w:r>
    </w:p>
    <w:p w14:paraId="4AE5946F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Физика и физические методы изучения природы.</w:t>
      </w:r>
    </w:p>
    <w:p w14:paraId="647C42DC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Физика  -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наука о природе. Наблюдение и описание физических явлений.</w:t>
      </w:r>
    </w:p>
    <w:p w14:paraId="0E1DD847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Физический эксперимент. Измерение физических величин. Физические законы. Роль физики в формировании научной картины мира. Наука и техника.</w:t>
      </w:r>
    </w:p>
    <w:p w14:paraId="29FED3EA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Механические явления.</w:t>
      </w:r>
    </w:p>
    <w:p w14:paraId="301493B9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Кинематика.</w:t>
      </w:r>
    </w:p>
    <w:p w14:paraId="2073E046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Материальная точка как модель физического тела. Механическое движение. Относительность механического движения. Траектория, путь – скалярная величина. Скорость – векторная величина. Равномерное прямолинейное движение. Графики пути и модуля скорости от времени.</w:t>
      </w:r>
    </w:p>
    <w:p w14:paraId="186F9C86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Динамика.</w:t>
      </w:r>
    </w:p>
    <w:p w14:paraId="0CD471E9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Инерция. Инертность тел. Взаимодействие тел. Масса. Плотность вещества. Сила – векторная величина. Движение и сила. Сила упругости. Сила трения. Сила тяжести. Центр тяжести. Условия равновесия твердого тела.</w:t>
      </w:r>
    </w:p>
    <w:p w14:paraId="4D22B815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Давление.</w:t>
      </w:r>
    </w:p>
    <w:p w14:paraId="47FCDF8F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Атмосферное давление. Законы Паскаля и Архимеда. Условие плавания тел.</w:t>
      </w:r>
    </w:p>
    <w:p w14:paraId="4B195A4C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Работа и мощность.</w:t>
      </w:r>
    </w:p>
    <w:p w14:paraId="26A9FE49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Закон сохранения механической энергии. Работа и мощность. Кинетическая энергия. Потенциальная энергия. Закон сохранения механической энергии. Простые механизмы. КПД. Источники энергии.</w:t>
      </w:r>
    </w:p>
    <w:p w14:paraId="628D06D7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C5B84" w14:textId="77777777" w:rsidR="0085794D" w:rsidRPr="000318F1" w:rsidRDefault="0085794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Личностные, метапредметные и предметные результаты освоения содержания курса.</w:t>
      </w:r>
    </w:p>
    <w:p w14:paraId="275FC8FF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В примерной программе по физике для 7-го класса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основного общего образования.</w:t>
      </w:r>
    </w:p>
    <w:p w14:paraId="20AEA3A6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  Личностными результатами обучения физике в основной школе являются:</w:t>
      </w:r>
    </w:p>
    <w:p w14:paraId="66C8D5F1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14:paraId="41C4790F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убежденность в познании природы, уважение к творцам науки и техники, отношение к физике как элементу общечеловеческой культуры;</w:t>
      </w:r>
    </w:p>
    <w:p w14:paraId="29650D9E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приобретении новых знаний и практических умений;</w:t>
      </w:r>
    </w:p>
    <w:p w14:paraId="24C81FB8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готовность к выбору жизненного пути в соответствии с собственными интересами и возможностями;</w:t>
      </w:r>
    </w:p>
    <w:p w14:paraId="2C75ADF6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14:paraId="399F8139" w14:textId="77777777" w:rsidR="0085794D" w:rsidRPr="000318F1" w:rsidRDefault="0085794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друг к другу, учителю, авторам открытий и изобретений, результатам обучения.</w:t>
      </w:r>
    </w:p>
    <w:p w14:paraId="372D2CCB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C2D5A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Метапредметными </w:t>
      </w: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результатами  обучения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физике в основной школе являются:</w:t>
      </w:r>
    </w:p>
    <w:p w14:paraId="6304CC15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самоконтроля, умением предвидеть возможные результаты своих действий;</w:t>
      </w:r>
    </w:p>
    <w:p w14:paraId="4A161B2B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объектами;</w:t>
      </w:r>
    </w:p>
    <w:p w14:paraId="4D1D1CC8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 умений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воспринимать, перерабатывать информацию в словесной, символической формах, анализировать полученную информацию в соответствии с поставленными задачами, выделять основное содержание прочитанного текста;</w:t>
      </w:r>
    </w:p>
    <w:p w14:paraId="70E60E87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источников;</w:t>
      </w:r>
    </w:p>
    <w:p w14:paraId="44C84422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развитие монологической и диалогической речи, умений выражать свои мысли и способности, выслушивать собеседника, понимать его точку зрения;</w:t>
      </w:r>
    </w:p>
    <w:p w14:paraId="51EAA631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освоение приёмов действий в нестандартных ситуациях;</w:t>
      </w:r>
    </w:p>
    <w:p w14:paraId="31F67779" w14:textId="77777777" w:rsidR="0085794D" w:rsidRPr="000318F1" w:rsidRDefault="0085794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убеждения.</w:t>
      </w:r>
    </w:p>
    <w:p w14:paraId="57523658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FBC290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Общими предметными результатами обучения физике в основной школе являются:</w:t>
      </w:r>
    </w:p>
    <w:p w14:paraId="6063B3B3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законов;</w:t>
      </w:r>
    </w:p>
    <w:p w14:paraId="6BF1CC5E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 представлять результаты с помощью таблиц, графиков и формул, обнаруживать зависимости между физическими величинами, делать выводы, оценивать границы погрешностей;</w:t>
      </w:r>
    </w:p>
    <w:p w14:paraId="363A1308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умение применять теоретические знания по физике на практике, решать физические задачи на применение полученных знаний;</w:t>
      </w:r>
    </w:p>
    <w:p w14:paraId="6CF8EE7F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умения и навыки применения полученных знаний для объяснения принципов действия важнейших технических </w:t>
      </w:r>
      <w:proofErr w:type="gram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устройств,  решения</w:t>
      </w:r>
      <w:proofErr w:type="gramEnd"/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задач повседневной жизни, обеспечения безопасности своей жизни и охрана окружающей среды;</w:t>
      </w:r>
    </w:p>
    <w:p w14:paraId="24E2811D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формирование убеждения в закономерной связи и познаваемости явлений природы, высокой ценности науки в развитии материальной и духовной культуры людей;</w:t>
      </w:r>
    </w:p>
    <w:p w14:paraId="207FFC7F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развитие теоретического мышления на основе формирования умения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14:paraId="69064823" w14:textId="77777777" w:rsidR="0085794D" w:rsidRPr="000318F1" w:rsidRDefault="0085794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коммуникативные умения докладывать о результатах своего исследования, участвовать в дискуссии, использовать справочную литературу и другие источники информации.</w:t>
      </w:r>
    </w:p>
    <w:p w14:paraId="310A42CE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Учебно-методическое оснащение учебного процесса.</w:t>
      </w:r>
    </w:p>
    <w:p w14:paraId="71B19560" w14:textId="77777777" w:rsidR="0085794D" w:rsidRPr="000318F1" w:rsidRDefault="00BE0F94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18F1">
        <w:rPr>
          <w:rFonts w:ascii="Times New Roman" w:hAnsi="Times New Roman" w:cs="Times New Roman"/>
          <w:color w:val="000000"/>
          <w:sz w:val="28"/>
          <w:szCs w:val="28"/>
        </w:rPr>
        <w:t>И.М.</w:t>
      </w:r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85794D" w:rsidRPr="000318F1">
        <w:rPr>
          <w:rFonts w:ascii="Times New Roman" w:hAnsi="Times New Roman" w:cs="Times New Roman"/>
          <w:color w:val="000000"/>
          <w:sz w:val="28"/>
          <w:szCs w:val="28"/>
        </w:rPr>
        <w:t>рышкин</w:t>
      </w:r>
      <w:proofErr w:type="spellEnd"/>
      <w:r w:rsidRPr="000318F1">
        <w:rPr>
          <w:rFonts w:ascii="Times New Roman" w:hAnsi="Times New Roman" w:cs="Times New Roman"/>
          <w:color w:val="000000"/>
          <w:sz w:val="28"/>
          <w:szCs w:val="28"/>
        </w:rPr>
        <w:t>, А.И.</w:t>
      </w:r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Иванов. Физика, 7 </w:t>
      </w:r>
      <w:proofErr w:type="spellStart"/>
      <w:proofErr w:type="gramStart"/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>класс,г</w:t>
      </w:r>
      <w:proofErr w:type="spellEnd"/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Москва, издательство «Просвещение», 2021 год.</w:t>
      </w:r>
    </w:p>
    <w:p w14:paraId="44BC7B16" w14:textId="77777777" w:rsidR="0085794D" w:rsidRPr="000318F1" w:rsidRDefault="0085794D" w:rsidP="00BE0F94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>Сборник зада</w:t>
      </w:r>
      <w:r w:rsidR="00EA48DB" w:rsidRPr="000318F1">
        <w:rPr>
          <w:rFonts w:ascii="Times New Roman" w:hAnsi="Times New Roman" w:cs="Times New Roman"/>
          <w:color w:val="000000"/>
          <w:sz w:val="28"/>
          <w:szCs w:val="28"/>
        </w:rPr>
        <w:t>ч по физике, 7-9 классы, А.В. Пе</w:t>
      </w:r>
      <w:r w:rsidRPr="000318F1">
        <w:rPr>
          <w:rFonts w:ascii="Times New Roman" w:hAnsi="Times New Roman" w:cs="Times New Roman"/>
          <w:color w:val="000000"/>
          <w:sz w:val="28"/>
          <w:szCs w:val="28"/>
        </w:rPr>
        <w:t>рышкин, г Москва, издательство «Экзамен».</w:t>
      </w:r>
    </w:p>
    <w:p w14:paraId="0DCAD489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E0F94" w:rsidRPr="000318F1">
        <w:rPr>
          <w:rFonts w:ascii="Times New Roman" w:hAnsi="Times New Roman" w:cs="Times New Roman"/>
          <w:color w:val="000000"/>
          <w:sz w:val="28"/>
          <w:szCs w:val="28"/>
        </w:rPr>
        <w:t>Количество часов – 68 часов</w:t>
      </w:r>
      <w:r w:rsidRPr="000318F1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="00BE0F94" w:rsidRPr="000318F1">
        <w:rPr>
          <w:rFonts w:ascii="Times New Roman" w:hAnsi="Times New Roman" w:cs="Times New Roman"/>
          <w:color w:val="000000"/>
          <w:sz w:val="28"/>
          <w:szCs w:val="28"/>
        </w:rPr>
        <w:t>абочая программа рассчитана на 2</w:t>
      </w: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неделю.</w:t>
      </w:r>
    </w:p>
    <w:p w14:paraId="39484192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2408418D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BC78AF2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ТЕМАТИЧЕСКОЕ  ПЛАНИРОВАНИЕ</w:t>
      </w:r>
      <w:proofErr w:type="gramEnd"/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В 7-ом  КЛАССЕ</w:t>
      </w:r>
    </w:p>
    <w:p w14:paraId="612A661D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    </w:t>
      </w:r>
      <w:r w:rsidR="00DB0EC6" w:rsidRPr="000318F1">
        <w:rPr>
          <w:rFonts w:ascii="Times New Roman" w:hAnsi="Times New Roman" w:cs="Times New Roman"/>
          <w:i/>
          <w:color w:val="000000"/>
          <w:sz w:val="28"/>
          <w:szCs w:val="28"/>
        </w:rPr>
        <w:t>при 2-х часах в неделю (всего 68 часов</w:t>
      </w: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14:paraId="329C5EA5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903"/>
        <w:gridCol w:w="4696"/>
        <w:gridCol w:w="1128"/>
        <w:gridCol w:w="1024"/>
        <w:gridCol w:w="958"/>
      </w:tblGrid>
      <w:tr w:rsidR="0085794D" w:rsidRPr="000318F1" w14:paraId="68A0648B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C04D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CC91413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0F65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</w:t>
            </w:r>
          </w:p>
          <w:p w14:paraId="019F5E27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Тема программы.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A415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часов </w:t>
            </w:r>
          </w:p>
          <w:p w14:paraId="40029006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 программ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05A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Лаборат</w:t>
            </w:r>
            <w:proofErr w:type="spellEnd"/>
          </w:p>
          <w:p w14:paraId="0E52B357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BCE4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</w:t>
            </w:r>
            <w:proofErr w:type="spellEnd"/>
          </w:p>
          <w:p w14:paraId="1E7937B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льные</w:t>
            </w:r>
            <w:proofErr w:type="spellEnd"/>
          </w:p>
          <w:p w14:paraId="2B5B4CDC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работы</w:t>
            </w:r>
          </w:p>
        </w:tc>
      </w:tr>
      <w:tr w:rsidR="0085794D" w:rsidRPr="000318F1" w14:paraId="398170BE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136B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D16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Введение. Физика и физические методы изучения природы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2F9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A15A540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74D2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A9B7DB3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№1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F49A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79622F10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F6BA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FEE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Первоначальные сведения о строении вещества.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F31C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F513112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4659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29B90C2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46C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195A18E5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7E09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F79D" w14:textId="77777777" w:rsidR="0085794D" w:rsidRPr="000318F1" w:rsidRDefault="00D04560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Взаимодействие тел.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FB6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250531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8A0B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№3,4</w:t>
            </w:r>
          </w:p>
          <w:p w14:paraId="3B8CB51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№5,6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№7,8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1F2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№1</w:t>
            </w:r>
          </w:p>
          <w:p w14:paraId="0C14E9CD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№2</w:t>
            </w:r>
          </w:p>
        </w:tc>
      </w:tr>
      <w:tr w:rsidR="0085794D" w:rsidRPr="000318F1" w14:paraId="747D6516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BE3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B14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Давление твердых тел, жидкостей и газов.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9DD6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E271733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="008009E8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CE21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  <w:p w14:paraId="3C3D903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9215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93AEC05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№3</w:t>
            </w:r>
          </w:p>
        </w:tc>
      </w:tr>
      <w:tr w:rsidR="0085794D" w:rsidRPr="000318F1" w14:paraId="06B41BFE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0511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17B0B42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B1A7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68B22DE" w14:textId="77777777" w:rsidR="0085794D" w:rsidRPr="000318F1" w:rsidRDefault="00D04560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Работа и мощность. Э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нергия.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7843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CA3857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C50CC4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3259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</w:p>
          <w:p w14:paraId="2B4C4D6F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№1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71A5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B6B8403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№4</w:t>
            </w:r>
          </w:p>
        </w:tc>
      </w:tr>
      <w:tr w:rsidR="0085794D" w:rsidRPr="000318F1" w14:paraId="67209282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9BE4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74351A4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FC4A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09E5217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007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4DEB35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EFD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DFC6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4F515490" w14:textId="7777777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6E6C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37162656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9CE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9B89880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Резерв.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3938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8030790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00A4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91E9" w14:textId="77777777" w:rsidR="0085794D" w:rsidRPr="000318F1" w:rsidRDefault="0085794D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7E25E5A3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EE78971" w14:textId="77777777" w:rsidR="0085794D" w:rsidRPr="000318F1" w:rsidRDefault="0085794D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064D4" w14:textId="77777777" w:rsidR="0085794D" w:rsidRPr="000318F1" w:rsidRDefault="0085794D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proofErr w:type="gramStart"/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>ПОУРОЧНОЕ  ПЛАНИРОВАНИЕ</w:t>
      </w:r>
      <w:proofErr w:type="gramEnd"/>
      <w:r w:rsidRPr="0003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В 7-ом КЛАССЕ.</w:t>
      </w: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959"/>
        <w:gridCol w:w="2184"/>
        <w:gridCol w:w="4903"/>
        <w:gridCol w:w="1384"/>
      </w:tblGrid>
      <w:tr w:rsidR="0085794D" w:rsidRPr="000318F1" w14:paraId="4742CF0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FC5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9CC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A6A71F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Тема урока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DBA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Дом</w:t>
            </w:r>
          </w:p>
          <w:p w14:paraId="0C73885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задание</w:t>
            </w:r>
          </w:p>
        </w:tc>
      </w:tr>
      <w:tr w:rsidR="0085794D" w:rsidRPr="000318F1" w14:paraId="2BD5E8E3" w14:textId="77777777" w:rsidTr="000318F1">
        <w:trPr>
          <w:gridAfter w:val="2"/>
          <w:wAfter w:w="6287" w:type="dxa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C2F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1. Введение. Физика и физические методы изучения природы</w:t>
            </w:r>
          </w:p>
          <w:p w14:paraId="29A14B6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                    (4часа)</w:t>
            </w:r>
          </w:p>
        </w:tc>
      </w:tr>
      <w:tr w:rsidR="0085794D" w:rsidRPr="000318F1" w14:paraId="543EAC1B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0B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1/1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754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Инструктаж по технике безопасности. Что изучает физика. Физические термины. Наблюдения и опыты.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159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22EB0B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1-3</w:t>
            </w:r>
          </w:p>
        </w:tc>
      </w:tr>
      <w:tr w:rsidR="0085794D" w:rsidRPr="000318F1" w14:paraId="510B7E3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E2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2/2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106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Физические величины, их измерение. Точность измерений, погрешности.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523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455222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Пар.4-5</w:t>
            </w:r>
          </w:p>
        </w:tc>
      </w:tr>
      <w:tr w:rsidR="0085794D" w:rsidRPr="000318F1" w14:paraId="390E2EF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EF1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C3EDB4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3/3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480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887343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Физика и техника.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0FF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F72901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Пар.6</w:t>
            </w:r>
          </w:p>
        </w:tc>
      </w:tr>
      <w:tr w:rsidR="0085794D" w:rsidRPr="000318F1" w14:paraId="5E70A398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F86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4/4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058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№1 «Определение цены деления мензурки».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910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Повтор.</w:t>
            </w:r>
          </w:p>
          <w:p w14:paraId="2552396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Пар.6</w:t>
            </w:r>
          </w:p>
        </w:tc>
      </w:tr>
      <w:tr w:rsidR="0085794D" w:rsidRPr="000318F1" w14:paraId="2CB068FE" w14:textId="77777777" w:rsidTr="000318F1">
        <w:trPr>
          <w:gridAfter w:val="2"/>
          <w:wAfter w:w="6287" w:type="dxa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D82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Тема 2. Первоначальные сведения о строении вещества (4 часа).</w:t>
            </w:r>
          </w:p>
        </w:tc>
      </w:tr>
      <w:tr w:rsidR="0085794D" w:rsidRPr="000318F1" w14:paraId="657E348F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AD8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5/1</w:t>
            </w:r>
          </w:p>
          <w:p w14:paraId="75E67C1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935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Строение вещества. Молекулы. Лабораторная работа №2 «Измерение размеров малых тел».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41C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29411D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Пар.7-8</w:t>
            </w:r>
          </w:p>
        </w:tc>
      </w:tr>
      <w:tr w:rsidR="0085794D" w:rsidRPr="000318F1" w14:paraId="315B3F31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33A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6D1887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6/2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7EFF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Броуновское движение.</w:t>
            </w:r>
          </w:p>
          <w:p w14:paraId="46ADCBD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Диффузия в твердых, жидких и</w:t>
            </w:r>
            <w:r w:rsidR="00D04560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газообразных телах.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AA5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7A1483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Пар.9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10</w:t>
            </w:r>
          </w:p>
        </w:tc>
      </w:tr>
      <w:tr w:rsidR="0085794D" w:rsidRPr="000318F1" w14:paraId="61381FD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07E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7/3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FF3D" w14:textId="77777777" w:rsidR="0007012B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843A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Пар.11</w:t>
            </w:r>
          </w:p>
          <w:p w14:paraId="6FB0805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F64D74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12D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8/4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91E0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Агрегатные состояния вещества. 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Объяснение в различии строения твердых, жидких и газообразных тел.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0FD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F35D62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Пар.12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Пар.13</w:t>
            </w:r>
          </w:p>
        </w:tc>
      </w:tr>
      <w:tr w:rsidR="0085794D" w:rsidRPr="000318F1" w14:paraId="3719FB46" w14:textId="77777777" w:rsidTr="000318F1">
        <w:trPr>
          <w:gridAfter w:val="2"/>
          <w:wAfter w:w="6287" w:type="dxa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95F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             </w:t>
            </w:r>
            <w:r w:rsidR="00250531"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Тема 3. Взаимодействие </w:t>
            </w:r>
            <w:proofErr w:type="gramStart"/>
            <w:r w:rsidR="00250531"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тел  (</w:t>
            </w:r>
            <w:proofErr w:type="gramEnd"/>
            <w:r w:rsidR="00250531"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21 час</w:t>
            </w: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85794D" w:rsidRPr="000318F1" w14:paraId="0D4EC42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7E6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9/1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0452" w14:textId="77777777" w:rsidR="0085794D" w:rsidRPr="000318F1" w:rsidRDefault="0085794D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Механическое движение. Равномерное </w:t>
            </w: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  неравномерное</w:t>
            </w:r>
            <w:proofErr w:type="gram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движение.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7B9B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Пар.14</w:t>
            </w:r>
          </w:p>
          <w:p w14:paraId="3997BD8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85794D" w:rsidRPr="000318F1" w14:paraId="02233C7D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CDE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F903C2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10/2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D20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609ED3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Скорость. Единицы скорости.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Расчёт пути и времени движения.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AB6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404404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07012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Пар.17</w:t>
            </w:r>
          </w:p>
        </w:tc>
      </w:tr>
      <w:tr w:rsidR="0085794D" w:rsidRPr="000318F1" w14:paraId="6B9DF104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469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6A453F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11/3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FE0D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скорость и путь.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11F6" w14:textId="77777777" w:rsidR="0085794D" w:rsidRPr="000318F1" w:rsidRDefault="0007012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Пар.16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Пар.17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повт</w:t>
            </w:r>
            <w:proofErr w:type="spell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.)</w:t>
            </w:r>
          </w:p>
        </w:tc>
      </w:tr>
      <w:tr w:rsidR="0085794D" w:rsidRPr="000318F1" w14:paraId="62C02746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20D0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12/4</w:t>
            </w:r>
          </w:p>
          <w:p w14:paraId="5BDB96D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894EDB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3/5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8B2F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Прямолинейное равноускоренное движение. Ускорение.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Инерция.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36F4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Пар.18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Пар.19</w:t>
            </w:r>
          </w:p>
        </w:tc>
      </w:tr>
      <w:tr w:rsidR="0085794D" w:rsidRPr="000318F1" w14:paraId="191F086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935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AB4C540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151F" w14:textId="77777777" w:rsidR="0085794D" w:rsidRPr="000318F1" w:rsidRDefault="00894EDB" w:rsidP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Решение задач на движение.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8A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568E0AA4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1AD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7BEFA3B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5A4A" w14:textId="77777777" w:rsidR="0085794D" w:rsidRPr="000318F1" w:rsidRDefault="00894EDB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№ 1</w:t>
            </w:r>
            <w:r w:rsidR="004E1E45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 тему «Механическое движение».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8CD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36D22598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1D0E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7601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Взаимодействие тел. Масса тела, её измерение.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EEFC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Пар.20-22</w:t>
            </w:r>
          </w:p>
        </w:tc>
      </w:tr>
      <w:tr w:rsidR="0085794D" w:rsidRPr="000318F1" w14:paraId="6D701DEB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0F3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BC9600A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15CE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Плотность вещества. Расчёт массы и объёма тела по его плотности.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6631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Пар.23-24</w:t>
            </w:r>
          </w:p>
        </w:tc>
      </w:tr>
      <w:tr w:rsidR="0085794D" w:rsidRPr="000318F1" w14:paraId="4B9483E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C27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98875D6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9E90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плотность.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B71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074600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7611C3B7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C1F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B3FC4CD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C7A9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 3. «Измерение массы тела».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7A6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7001D3D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3ED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60C8ACD" w14:textId="77777777" w:rsidR="0085794D" w:rsidRPr="000318F1" w:rsidRDefault="004E1E45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C11F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 4. «Измерение объёма твёрдого тела».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Лабораторная работа №5. «Определение плотности твёрдого тела».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BC9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0D6EAF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1B01FD9A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901D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21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5438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плотность.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BE3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2EFBF8B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CA9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9EA23C6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298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824647A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№ 2 на тему «Плотность вещества».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66A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081CF5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6A1EB2D6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B86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C301FCA" w14:textId="77777777" w:rsidR="0085794D" w:rsidRPr="000318F1" w:rsidRDefault="00967FA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23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5B53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Сила. Явление тяготения. Сила тяжести.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8247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Пар.25-26</w:t>
            </w:r>
          </w:p>
        </w:tc>
      </w:tr>
      <w:tr w:rsidR="0085794D" w:rsidRPr="000318F1" w14:paraId="38008D5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9BC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FC8DC10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54CA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Сила упругости. Закон Гука. Лабораторная работа №6. «Исследование силы упругости».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905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33233F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Пар.2</w:t>
            </w:r>
            <w:r w:rsidR="00EF08AE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85794D" w:rsidRPr="000318F1" w14:paraId="3AA2A3A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C05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0F26908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290D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Связь между силой тяжести и массой тела. Вес тела. Решение задач. Сила тяжести на других планетах.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CD0F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Пар.28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Пар.29</w:t>
            </w:r>
          </w:p>
        </w:tc>
      </w:tr>
      <w:tr w:rsidR="0085794D" w:rsidRPr="000318F1" w14:paraId="5E445DC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D48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C80019B" w14:textId="77777777" w:rsidR="0085794D" w:rsidRPr="000318F1" w:rsidRDefault="00EF08A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26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617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Динамометр. Лабораторная работа №7. «</w:t>
            </w:r>
            <w:proofErr w:type="spell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Градуирование</w:t>
            </w:r>
            <w:proofErr w:type="spell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пружины и измерение сил динамометром».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B0B8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Пар.30</w:t>
            </w:r>
          </w:p>
        </w:tc>
      </w:tr>
      <w:tr w:rsidR="0085794D" w:rsidRPr="000318F1" w14:paraId="3CF087A7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954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99FB9A3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760F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Сложение двух сил, направленных по одной прямой. Равнодействующая сил.</w:t>
            </w:r>
          </w:p>
          <w:p w14:paraId="503B011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329E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Пар.31</w:t>
            </w:r>
          </w:p>
        </w:tc>
      </w:tr>
      <w:tr w:rsidR="0085794D" w:rsidRPr="000318F1" w14:paraId="6BE6618A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EA9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C854474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F1A0" w14:textId="77777777" w:rsidR="0085794D" w:rsidRPr="000318F1" w:rsidRDefault="00E842F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Сила трения. Лабораторная работа №8. «Исследование зависимости силы трения скольжения от площади соприкосновения тел и прижимающей силы</w:t>
            </w:r>
            <w:r w:rsidR="00250531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7F03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Пар.32</w:t>
            </w:r>
          </w:p>
        </w:tc>
      </w:tr>
      <w:tr w:rsidR="0085794D" w:rsidRPr="000318F1" w14:paraId="39B6B5E1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E7F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227B9E3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29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/2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F40F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Трение покоя. Трение в природе и технике.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CD53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Пар.33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Пар.34</w:t>
            </w:r>
          </w:p>
        </w:tc>
      </w:tr>
      <w:tr w:rsidR="0085794D" w:rsidRPr="000318F1" w14:paraId="6DCA787D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529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97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A71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4195097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58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1818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Тема 4. Давление твёрдых тел, жидкостей </w:t>
            </w:r>
            <w:r w:rsidR="008009E8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 </w:t>
            </w:r>
            <w:proofErr w:type="gramStart"/>
            <w:r w:rsidR="008009E8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газов(</w:t>
            </w:r>
            <w:proofErr w:type="gramEnd"/>
            <w:r w:rsidR="008009E8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часов).</w:t>
            </w:r>
            <w:r w:rsidR="00C86E6E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389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9671CC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E3B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7075E50" w14:textId="77777777" w:rsidR="0085794D" w:rsidRPr="000318F1" w:rsidRDefault="0025053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30/</w:t>
            </w:r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E873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Давление. Единицы давления.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EE5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Пар.35</w:t>
            </w:r>
          </w:p>
          <w:p w14:paraId="61D4BD1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03DFEBB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0C8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6396167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80A4" w14:textId="77777777" w:rsidR="0085794D" w:rsidRPr="000318F1" w:rsidRDefault="00C86E6E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Давление газа. Передача давления жидкостями и газами. Закон Паскаля.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CD5A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Пар.36</w:t>
            </w:r>
          </w:p>
          <w:p w14:paraId="4AA3AAE5" w14:textId="77777777" w:rsidR="00C86E6E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Пар.37</w:t>
            </w:r>
          </w:p>
        </w:tc>
      </w:tr>
      <w:tr w:rsidR="0085794D" w:rsidRPr="000318F1" w14:paraId="3786FF07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5FE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2A91E1F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32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791B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Давление в жидкости и газе. Расчёт давления</w:t>
            </w:r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жидкости на дно и стенки </w:t>
            </w:r>
            <w:proofErr w:type="gramStart"/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сосуды 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Сообщающиеся</w:t>
            </w:r>
            <w:proofErr w:type="gramEnd"/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сосуды.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E5BD" w14:textId="77777777" w:rsidR="0085794D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Пар.38</w:t>
            </w:r>
          </w:p>
          <w:p w14:paraId="720150D5" w14:textId="77777777" w:rsidR="00C86E6E" w:rsidRPr="000318F1" w:rsidRDefault="00C86E6E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Пар.39</w:t>
            </w:r>
            <w:r w:rsidR="00AE3EDC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Пар.40</w:t>
            </w:r>
          </w:p>
        </w:tc>
      </w:tr>
      <w:tr w:rsidR="0085794D" w:rsidRPr="000318F1" w14:paraId="1AF473CF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8EE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461FCB5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33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60BB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Вес воздуха. Атмосферное давление. Измерение атмосферного давления. Опыт Торричелли.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A985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Пар.41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Пар.42</w:t>
            </w:r>
          </w:p>
          <w:p w14:paraId="435B270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D90445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9E3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BC2ACC1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4819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давление твёрдых тел, жидкостей и газов.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B4C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F72B0F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3FE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8EE9F5C" w14:textId="77777777" w:rsidR="0085794D" w:rsidRPr="000318F1" w:rsidRDefault="00AE3E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7997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88B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F1EE63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164779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43</w:t>
            </w:r>
          </w:p>
        </w:tc>
      </w:tr>
      <w:tr w:rsidR="0085794D" w:rsidRPr="000318F1" w14:paraId="3C82872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87B1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6A77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Манометры. Поршневой жидкостный насос.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36E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164779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</w:t>
            </w:r>
          </w:p>
        </w:tc>
      </w:tr>
      <w:tr w:rsidR="0085794D" w:rsidRPr="000318F1" w14:paraId="203B124B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A17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5EDB0C5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37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3B54" w14:textId="77777777" w:rsidR="0085794D" w:rsidRPr="000318F1" w:rsidRDefault="00164779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Гидравлический пресс.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BD1D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Пар.45</w:t>
            </w:r>
          </w:p>
          <w:p w14:paraId="368ED2D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0C5FCB0D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83B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A7ECD5C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2002" w14:textId="77777777" w:rsidR="0085794D" w:rsidRPr="000318F1" w:rsidRDefault="0016477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Действие жидкости и газа на погруженное в них тело.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C18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BA6E30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514702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46</w:t>
            </w:r>
          </w:p>
        </w:tc>
      </w:tr>
      <w:tr w:rsidR="0085794D" w:rsidRPr="000318F1" w14:paraId="432DE6A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66D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15F645C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39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C283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Архимедова сила.  Решение задач</w:t>
            </w:r>
          </w:p>
          <w:p w14:paraId="7CC7F20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FFE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16FA58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514702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47</w:t>
            </w:r>
          </w:p>
        </w:tc>
      </w:tr>
      <w:tr w:rsidR="0085794D" w:rsidRPr="000318F1" w14:paraId="4E52633F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D6B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C3A88E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="00514702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0/11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4476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№9. «Изучение выталкивающей силы, действующей на погруженное в жидкость тело».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395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4BAAFEB6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3AE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EFEBA02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41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D5DD" w14:textId="77777777" w:rsidR="0085794D" w:rsidRPr="000318F1" w:rsidRDefault="00514702" w:rsidP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Плавание тел.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51EE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Пар.48</w:t>
            </w:r>
          </w:p>
        </w:tc>
      </w:tr>
      <w:tr w:rsidR="0085794D" w:rsidRPr="000318F1" w14:paraId="17E0E5C3" w14:textId="77777777" w:rsidTr="000318F1">
        <w:trPr>
          <w:gridAfter w:val="2"/>
          <w:wAfter w:w="6287" w:type="dxa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717E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94D" w:rsidRPr="000318F1" w14:paraId="46E2A4F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2E6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88FE09C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AD8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514702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</w:t>
            </w:r>
            <w:proofErr w:type="gramEnd"/>
            <w:r w:rsidR="00514702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работа № 10. «Выяснение условий плавания тела в жидкости».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46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5DC7438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2BA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F9AD860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43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9697" w14:textId="77777777" w:rsidR="0085794D" w:rsidRPr="000318F1" w:rsidRDefault="00514702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Плавание судов. Воздухопл</w:t>
            </w:r>
            <w:r w:rsidR="008009E8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авание.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1624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Пар.49</w:t>
            </w:r>
          </w:p>
        </w:tc>
      </w:tr>
      <w:tr w:rsidR="0085794D" w:rsidRPr="000318F1" w14:paraId="7272711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C9A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1C646C5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9609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архимедову силу.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A00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56D055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69C1D598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1F5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AE488BF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0B69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плавание тел.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971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615613E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27A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4FACA33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46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E2C4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№3 на тему «Давление твёрдых тел, жидкостей и газов».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43A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5DC592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13CE91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394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D6C110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565E" w14:textId="77777777" w:rsidR="0085794D" w:rsidRPr="000318F1" w:rsidRDefault="0085794D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34A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69DB96E6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41C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AB97" w14:textId="77777777" w:rsidR="0085794D" w:rsidRPr="000318F1" w:rsidRDefault="008009E8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Тема </w:t>
            </w:r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№5. «Работа и мощность. </w:t>
            </w:r>
            <w:proofErr w:type="gramStart"/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Энергия»(</w:t>
            </w:r>
            <w:proofErr w:type="gramEnd"/>
            <w:r w:rsidR="0043311A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 часов)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851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4851C30B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E3B3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9842451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47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0C8B" w14:textId="77777777" w:rsidR="004E6C76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Механическая работа. Единицы работы</w:t>
            </w:r>
          </w:p>
          <w:p w14:paraId="2B581786" w14:textId="77777777" w:rsidR="004E6C76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402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228F52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</w:p>
        </w:tc>
      </w:tr>
      <w:tr w:rsidR="0085794D" w:rsidRPr="000318F1" w14:paraId="034C13EA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49B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67D180C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48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5607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механическую работу.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4A4C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2ADD8AD5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A45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F427201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49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88A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Мощность</w:t>
            </w:r>
            <w:proofErr w:type="gramEnd"/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 Единицы мощности.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2A2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607232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4E6C76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51</w:t>
            </w:r>
          </w:p>
        </w:tc>
      </w:tr>
      <w:tr w:rsidR="0085794D" w:rsidRPr="000318F1" w14:paraId="443C3EE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CF2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8CF6A87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A8F0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мощность.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EE9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2FD8DF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39B4ADE9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2B2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369498AF" w14:textId="77777777" w:rsidR="0085794D" w:rsidRPr="000318F1" w:rsidRDefault="004E6C76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51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4989" w14:textId="77777777" w:rsidR="0085794D" w:rsidRPr="000318F1" w:rsidRDefault="004E6C76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Простые механизмы. Решение </w:t>
            </w:r>
            <w:r w:rsidR="005F0D0F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166A" w14:textId="77777777" w:rsidR="0085794D" w:rsidRPr="000318F1" w:rsidRDefault="004E6C76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Пар.52</w:t>
            </w:r>
          </w:p>
        </w:tc>
      </w:tr>
      <w:tr w:rsidR="0085794D" w:rsidRPr="000318F1" w14:paraId="12A9F14D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8F7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60CE7E7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52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65AE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Рычаг. Равновесие сил на рычаге.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991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51B472E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5F0D0F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53</w:t>
            </w:r>
          </w:p>
        </w:tc>
      </w:tr>
      <w:tr w:rsidR="0085794D" w:rsidRPr="000318F1" w14:paraId="754BC3E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CC7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9A30BF4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53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9336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равновесие сил на рычаге.</w:t>
            </w:r>
          </w:p>
          <w:p w14:paraId="6D327D5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929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6CD9A1B3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CB68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7D63D01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42A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5DDD5AB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Момент силы. Решение задач.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CD7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889785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5F0D0F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54</w:t>
            </w:r>
          </w:p>
        </w:tc>
      </w:tr>
      <w:tr w:rsidR="0085794D" w:rsidRPr="000318F1" w14:paraId="256EC5C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4DE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3429D1E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47A9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Рычаги в технике, быту и природе.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0E5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536E152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Пар.55</w:t>
            </w:r>
          </w:p>
        </w:tc>
      </w:tr>
      <w:tr w:rsidR="0085794D" w:rsidRPr="000318F1" w14:paraId="4ACA10AC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407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1C60B36E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56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3E28" w14:textId="77777777" w:rsidR="0085794D" w:rsidRPr="000318F1" w:rsidRDefault="005F0D0F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Блок. Подвижный и неподвижный блоки.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4B0B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164958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</w:t>
            </w:r>
            <w:r w:rsidR="005F0D0F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56</w:t>
            </w:r>
          </w:p>
        </w:tc>
      </w:tr>
      <w:tr w:rsidR="0085794D" w:rsidRPr="000318F1" w14:paraId="2D3BF60A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772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0B5D860F" w14:textId="77777777" w:rsidR="0085794D" w:rsidRPr="000318F1" w:rsidRDefault="005F0D0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57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A918" w14:textId="77777777" w:rsidR="0085794D" w:rsidRPr="000318F1" w:rsidRDefault="00634FD1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Равенство </w:t>
            </w: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  при</w:t>
            </w:r>
            <w:proofErr w:type="gram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использовании простых механизмов.»Золотое правило механики».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C7AD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Пар.57</w:t>
            </w:r>
          </w:p>
        </w:tc>
      </w:tr>
      <w:tr w:rsidR="0085794D" w:rsidRPr="000318F1" w14:paraId="352F2477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AE54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1DEBE68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58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/1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7938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№11. «Выяснение условия равновесия рычага».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203A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5D3B697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C970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FBAB037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59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28C9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Центр тяжести тела. Решение задач. Виды равновесия тел.</w:t>
            </w:r>
          </w:p>
          <w:p w14:paraId="75B49C2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9A85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Пар.58</w:t>
            </w:r>
          </w:p>
          <w:p w14:paraId="3FF2B5F6" w14:textId="77777777" w:rsidR="00634FD1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Пар.59</w:t>
            </w:r>
          </w:p>
        </w:tc>
      </w:tr>
      <w:tr w:rsidR="0085794D" w:rsidRPr="000318F1" w14:paraId="4C05AD8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146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4DA09307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60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44B1" w14:textId="77777777" w:rsidR="0085794D" w:rsidRPr="000318F1" w:rsidRDefault="00634FD1">
            <w:pPr>
              <w:spacing w:after="0" w:line="10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Коэффициент полезного действия механизма.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0947" w14:textId="77777777" w:rsidR="0085794D" w:rsidRPr="000318F1" w:rsidRDefault="00634FD1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Пар.60</w:t>
            </w:r>
          </w:p>
        </w:tc>
      </w:tr>
      <w:tr w:rsidR="0085794D" w:rsidRPr="000318F1" w14:paraId="2516695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F6F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E5952E7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61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3F96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Лабораторная работа №12. «</w:t>
            </w: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Определение  кпд</w:t>
            </w:r>
            <w:proofErr w:type="gram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наклонной плоскости».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24E7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1070313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FE82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134A661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62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B953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Энергия. Кинетическая и потенциальная энергия.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4FCA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Пар.61</w:t>
            </w:r>
          </w:p>
          <w:p w14:paraId="3262B96C" w14:textId="77777777" w:rsidR="0043311A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Пар.62</w:t>
            </w:r>
          </w:p>
        </w:tc>
      </w:tr>
      <w:tr w:rsidR="0085794D" w:rsidRPr="000318F1" w14:paraId="54BFEDBE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C6D2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63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2B99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Превращение механической энергии одного вида в 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другой.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6719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Пар.63</w:t>
            </w:r>
          </w:p>
        </w:tc>
      </w:tr>
      <w:tr w:rsidR="0085794D" w:rsidRPr="000318F1" w14:paraId="362B8A4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CA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2B266D89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64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F330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Решение задач на работу, мощность и энергию.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712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12F36F60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DC8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750FAC49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65</w:t>
            </w:r>
            <w:r w:rsidR="0085794D"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</w:t>
            </w: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61C8" w14:textId="77777777" w:rsidR="0085794D" w:rsidRPr="000318F1" w:rsidRDefault="0043311A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Контрольная работа №4 на тему «Работа и мощность. Энергия».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19D6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6E8FB0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794D" w:rsidRPr="000318F1" w14:paraId="7E769B5D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66F5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3EE7781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7A09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93DF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0E56068F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3852" w14:textId="77777777" w:rsidR="0085794D" w:rsidRPr="000318F1" w:rsidRDefault="00C50CC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66/1</w:t>
            </w:r>
          </w:p>
          <w:p w14:paraId="73046D3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B9FF" w14:textId="77777777" w:rsidR="0085794D" w:rsidRPr="000318F1" w:rsidRDefault="00C50CC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Повторение(</w:t>
            </w:r>
            <w:proofErr w:type="gram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 час).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106E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09FFD532" w14:textId="77777777" w:rsidTr="00031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114" w14:textId="77777777" w:rsidR="0085794D" w:rsidRPr="000318F1" w:rsidRDefault="00C50CC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176D" w14:textId="77777777" w:rsidR="0085794D" w:rsidRPr="000318F1" w:rsidRDefault="00C50CC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Резерв(</w:t>
            </w:r>
            <w:proofErr w:type="gramEnd"/>
            <w:r w:rsidRPr="00031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часа).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7C0D" w14:textId="77777777" w:rsidR="0085794D" w:rsidRPr="000318F1" w:rsidRDefault="0085794D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85794D" w:rsidRPr="000318F1" w14:paraId="13A748DC" w14:textId="77777777" w:rsidTr="000318F1">
        <w:trPr>
          <w:gridAfter w:val="2"/>
          <w:wAfter w:w="6287" w:type="dxa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83CE" w14:textId="77777777" w:rsidR="0085794D" w:rsidRPr="000318F1" w:rsidRDefault="00C50CC4" w:rsidP="00C50CC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318F1">
              <w:rPr>
                <w:rFonts w:ascii="Times New Roman" w:hAnsi="Times New Roman" w:cs="Times New Roman"/>
              </w:rPr>
              <w:t>68</w:t>
            </w:r>
          </w:p>
        </w:tc>
      </w:tr>
    </w:tbl>
    <w:p w14:paraId="13A2DD4B" w14:textId="77777777" w:rsidR="0085794D" w:rsidRDefault="0085794D">
      <w:pPr>
        <w:shd w:val="clear" w:color="auto" w:fill="FFFFFF"/>
        <w:jc w:val="both"/>
      </w:pPr>
    </w:p>
    <w:sectPr w:rsidR="0085794D">
      <w:pgSz w:w="11906" w:h="16838"/>
      <w:pgMar w:top="709" w:right="1134" w:bottom="1134" w:left="1559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7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3C"/>
    <w:rsid w:val="000318F1"/>
    <w:rsid w:val="0007012B"/>
    <w:rsid w:val="000E3BE2"/>
    <w:rsid w:val="00164779"/>
    <w:rsid w:val="00250531"/>
    <w:rsid w:val="00304030"/>
    <w:rsid w:val="0043311A"/>
    <w:rsid w:val="004E1E45"/>
    <w:rsid w:val="004E6C76"/>
    <w:rsid w:val="00514702"/>
    <w:rsid w:val="00594372"/>
    <w:rsid w:val="005A54AE"/>
    <w:rsid w:val="005F0D0F"/>
    <w:rsid w:val="00634FD1"/>
    <w:rsid w:val="006C073C"/>
    <w:rsid w:val="007C5D23"/>
    <w:rsid w:val="008009E8"/>
    <w:rsid w:val="00850947"/>
    <w:rsid w:val="0085794D"/>
    <w:rsid w:val="00894EDB"/>
    <w:rsid w:val="00967FAD"/>
    <w:rsid w:val="009E6DA7"/>
    <w:rsid w:val="00AE3EDC"/>
    <w:rsid w:val="00B30570"/>
    <w:rsid w:val="00B47A85"/>
    <w:rsid w:val="00BE0F94"/>
    <w:rsid w:val="00C50CC4"/>
    <w:rsid w:val="00C86E6E"/>
    <w:rsid w:val="00CE2AFE"/>
    <w:rsid w:val="00D04560"/>
    <w:rsid w:val="00DB0EC6"/>
    <w:rsid w:val="00E70D81"/>
    <w:rsid w:val="00E842FD"/>
    <w:rsid w:val="00EA48DB"/>
    <w:rsid w:val="00E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76F88"/>
  <w15:chartTrackingRefBased/>
  <w15:docId w15:val="{EF50321D-0FA1-460B-8C70-30899E53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873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c0">
    <w:name w:val="c0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873"/>
      <w:sz w:val="22"/>
      <w:szCs w:val="22"/>
      <w:lang w:eastAsia="ar-SA"/>
    </w:rPr>
  </w:style>
  <w:style w:type="paragraph" w:customStyle="1" w:styleId="c14">
    <w:name w:val="c1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XY3B6/HRC0Hb5h9+FGUnI0NSxy3HNALsvJfHMkxT5jk=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zpqRpnPfQVtH2ekFmc/3p8wG/exUHSC0sE2Ae1P97F4=</DigestValue>
    </Reference>
  </SignedInfo>
  <SignatureValue>Fam0K9g9bwZkSJWcUt7kiTOe59HNrnhxH4Sqy3wwOsGrjBUweS2BnN0W+cexamgf
fNL8zEj6OWg9tQw+bPGnQw==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AloSPaKYhXksu6EuDZ78nSzedBQ=</DigestValue>
      </Reference>
      <Reference URI="/word/fontTable.xml?ContentType=application/vnd.openxmlformats-officedocument.wordprocessingml.fontTable+xml">
        <DigestMethod Algorithm="http://www.w3.org/2000/09/xmldsig#sha1"/>
        <DigestValue>FPA62b6lAfcVnc5m4KVF1P2KSo8=</DigestValue>
      </Reference>
      <Reference URI="/word/numbering.xml?ContentType=application/vnd.openxmlformats-officedocument.wordprocessingml.numbering+xml">
        <DigestMethod Algorithm="http://www.w3.org/2000/09/xmldsig#sha1"/>
        <DigestValue>7RfbIWlcw/Ou1OmrQ4kO40dRPdU=</DigestValue>
      </Reference>
      <Reference URI="/word/settings.xml?ContentType=application/vnd.openxmlformats-officedocument.wordprocessingml.settings+xml">
        <DigestMethod Algorithm="http://www.w3.org/2000/09/xmldsig#sha1"/>
        <DigestValue>w17KZh2YWg/BNXV8HZmvHLzcj+c=</DigestValue>
      </Reference>
      <Reference URI="/word/styles.xml?ContentType=application/vnd.openxmlformats-officedocument.wordprocessingml.styles+xml">
        <DigestMethod Algorithm="http://www.w3.org/2000/09/xmldsig#sha1"/>
        <DigestValue>qPtMn3e5bl1ypdg9FlgeEDWJurw=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rmrbnMndZ3sQt610GJfZsLChhoY=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2022-12-06T11:40:28Z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User</cp:lastModifiedBy>
  <cp:revision>2</cp:revision>
  <cp:lastPrinted>2017-11-02T03:17:00Z</cp:lastPrinted>
  <dcterms:created xsi:type="dcterms:W3CDTF">2022-11-15T07:58:00Z</dcterms:created>
  <dcterms:modified xsi:type="dcterms:W3CDTF">2022-11-15T07:58:00Z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